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w:t>
      </w:r>
    </w:p>
    <w:p/>
    <w:p>
      <w:r>
        <w:rPr>
          <w:b/>
          <w:sz w:val="20"/>
        </w:rPr>
        <w:t>This Sponsorship Agreement (the “Agreement”) is made between:</w:t>
      </w:r>
    </w:p>
    <w:p>
      <w:r>
        <w:rPr>
          <w:b/>
          <w:sz w:val="20"/>
        </w:rPr>
        <w:t>Sponsor:</w:t>
      </w:r>
    </w:p>
    <w:p>
      <w:r>
        <w:rPr>
          <w:b w:val="0"/>
          <w:sz w:val="20"/>
        </w:rPr>
        <w:t>Name: _________________________________________________________________</w:t>
      </w:r>
    </w:p>
    <w:p>
      <w:r>
        <w:rPr>
          <w:b w:val="0"/>
          <w:sz w:val="20"/>
        </w:rPr>
        <w:t>Registered Address: ____________________________________________________</w:t>
      </w:r>
    </w:p>
    <w:p>
      <w:r>
        <w:rPr>
          <w:b w:val="0"/>
          <w:sz w:val="20"/>
        </w:rPr>
        <w:t>Contact Number: ________________________________________________________</w:t>
      </w:r>
    </w:p>
    <w:p>
      <w:r>
        <w:rPr>
          <w:b w:val="0"/>
          <w:sz w:val="20"/>
        </w:rPr>
        <w:t>Email: _________________________________________________________________</w:t>
      </w:r>
    </w:p>
    <w:p/>
    <w:p>
      <w:r>
        <w:rPr>
          <w:b/>
          <w:sz w:val="20"/>
        </w:rPr>
        <w:t>Sponsored Party:</w:t>
      </w:r>
    </w:p>
    <w:p>
      <w:r>
        <w:rPr>
          <w:b w:val="0"/>
          <w:sz w:val="20"/>
        </w:rPr>
        <w:t>Name: _________________________________________________________________</w:t>
      </w:r>
    </w:p>
    <w:p>
      <w:r>
        <w:rPr>
          <w:b w:val="0"/>
          <w:sz w:val="20"/>
        </w:rPr>
        <w:t>Registered Address: ____________________________________________________</w:t>
      </w:r>
    </w:p>
    <w:p>
      <w:r>
        <w:rPr>
          <w:b w:val="0"/>
          <w:sz w:val="20"/>
        </w:rPr>
        <w:t>Contact Number: 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the Sponsor wishes to provide sponsorship to the Sponsored Party for the Event as described herein;</w:t>
      </w:r>
    </w:p>
    <w:p>
      <w:r>
        <w:rPr>
          <w:b w:val="0"/>
          <w:sz w:val="20"/>
        </w:rPr>
        <w:t>AND WHEREAS, the Sponsored Party agrees to grant certain rights to the Sponsor in return for the sponsorship;</w:t>
      </w:r>
    </w:p>
    <w:p>
      <w:r>
        <w:rPr>
          <w:b w:val="0"/>
          <w:sz w:val="20"/>
        </w:rPr>
        <w:t>NOW, THEREFORE, in consideration of the mutual promises contained herein, the parties agree as follows:</w:t>
      </w:r>
    </w:p>
    <w:p/>
    <w:p>
      <w:r>
        <w:rPr>
          <w:b/>
          <w:sz w:val="20"/>
        </w:rPr>
        <w:t>1. DEFINITIONS</w:t>
      </w:r>
    </w:p>
    <w:p>
      <w:r>
        <w:rPr>
          <w:b w:val="0"/>
          <w:sz w:val="20"/>
        </w:rPr>
        <w:t>“Event” means ____________________________________________________________</w:t>
      </w:r>
    </w:p>
    <w:p>
      <w:r>
        <w:rPr>
          <w:b w:val="0"/>
          <w:sz w:val="20"/>
        </w:rPr>
        <w:t>“Sponsorship Fee” means the total amount payable by the Sponsor to the Sponsored Party as stipulated in this Agreement.</w:t>
      </w:r>
    </w:p>
    <w:p>
      <w:r>
        <w:rPr>
          <w:b w:val="0"/>
          <w:sz w:val="20"/>
        </w:rPr>
        <w:t>“Term” means the duration of this Agreement as set forth in clause 2 below.</w:t>
      </w:r>
    </w:p>
    <w:p/>
    <w:p>
      <w:r>
        <w:rPr>
          <w:b/>
          <w:sz w:val="20"/>
        </w:rPr>
        <w:t>2. TERM</w:t>
      </w:r>
    </w:p>
    <w:p>
      <w:r>
        <w:rPr>
          <w:b w:val="0"/>
          <w:sz w:val="20"/>
        </w:rPr>
        <w:t>This Agreement shall commence on the date of execution and shall continue until the completion of the Event or termination pursuant to clause 11.</w:t>
      </w:r>
    </w:p>
    <w:p/>
    <w:p>
      <w:r>
        <w:rPr>
          <w:b/>
          <w:sz w:val="20"/>
        </w:rPr>
        <w:t>3. SPONSORSHIP FEE AND PAYMENT TERMS</w:t>
      </w:r>
    </w:p>
    <w:p>
      <w:r>
        <w:rPr>
          <w:b w:val="0"/>
          <w:sz w:val="20"/>
        </w:rPr>
        <w:t>3.1 The Sponsor agrees to pay the Sponsored Party the Sponsorship Fee of £_________________.</w:t>
      </w:r>
    </w:p>
    <w:p>
      <w:r>
        <w:rPr>
          <w:b w:val="0"/>
          <w:sz w:val="20"/>
        </w:rPr>
        <w:t>3.2 Payment shall be made by the Sponsor to the Sponsored Party as follows:</w:t>
      </w:r>
    </w:p>
    <w:p>
      <w:r>
        <w:rPr>
          <w:b w:val="0"/>
          <w:sz w:val="20"/>
        </w:rPr>
        <w:t xml:space="preserve">    a) A deposit of £_______________ within ______ days of signing this Agreement;</w:t>
      </w:r>
    </w:p>
    <w:p>
      <w:r>
        <w:rPr>
          <w:b w:val="0"/>
          <w:sz w:val="20"/>
        </w:rPr>
        <w:t xml:space="preserve">    b) The balance of £_______________ no later than ______ days prior to the Event date.</w:t>
      </w:r>
    </w:p>
    <w:p>
      <w:r>
        <w:rPr>
          <w:b w:val="0"/>
          <w:sz w:val="20"/>
        </w:rPr>
        <w:t>3.3 All payments shall be made by bank transfer to the following account:</w:t>
      </w:r>
    </w:p>
    <w:p>
      <w:r>
        <w:rPr>
          <w:b w:val="0"/>
          <w:sz w:val="20"/>
        </w:rPr>
        <w:t xml:space="preserve">    Account Name: ________________________________________________________</w:t>
      </w:r>
    </w:p>
    <w:p>
      <w:r>
        <w:rPr>
          <w:b w:val="0"/>
          <w:sz w:val="20"/>
        </w:rPr>
        <w:t xml:space="preserve">    Sort Code: ___________________________________________________________</w:t>
      </w:r>
    </w:p>
    <w:p>
      <w:r>
        <w:rPr>
          <w:b w:val="0"/>
          <w:sz w:val="20"/>
        </w:rPr>
        <w:t xml:space="preserve">    Account Number: ______________________________________________________</w:t>
      </w:r>
    </w:p>
    <w:p>
      <w:r>
        <w:rPr>
          <w:b w:val="0"/>
          <w:sz w:val="20"/>
        </w:rPr>
        <w:t>3.4 Late payments shall incur interest at the rate of 3% per annum above the Bank of England base rate, calculated daily.</w:t>
      </w:r>
    </w:p>
    <w:p/>
    <w:p>
      <w:r>
        <w:rPr>
          <w:b/>
          <w:sz w:val="20"/>
        </w:rPr>
        <w:t>4. SPONSOR'S RIGHTS AND OBLIGATIONS</w:t>
      </w:r>
    </w:p>
    <w:p>
      <w:r>
        <w:rPr>
          <w:b w:val="0"/>
          <w:sz w:val="20"/>
        </w:rPr>
        <w:t>4.1 The Sponsor shall have the right to use the Event branding and promotional materials as agreed in writing prior to the Event.</w:t>
      </w:r>
    </w:p>
    <w:p>
      <w:r>
        <w:rPr>
          <w:b w:val="0"/>
          <w:sz w:val="20"/>
        </w:rPr>
        <w:t>4.2 The Sponsor agrees to provide all necessary materials, logos, and advertising content in a timely manner to the Sponsored Party.</w:t>
      </w:r>
    </w:p>
    <w:p>
      <w:r>
        <w:rPr>
          <w:b w:val="0"/>
          <w:sz w:val="20"/>
        </w:rPr>
        <w:t>4.3 The Sponsor shall comply with all reasonable instructions from the Sponsored Party regarding the use of branding and compliance with Event standards.</w:t>
      </w:r>
    </w:p>
    <w:p/>
    <w:p>
      <w:r>
        <w:rPr>
          <w:b/>
          <w:sz w:val="20"/>
        </w:rPr>
        <w:t>5. SPONSORED PARTY'S RIGHTS AND OBLIGATIONS</w:t>
      </w:r>
    </w:p>
    <w:p>
      <w:r>
        <w:rPr>
          <w:b w:val="0"/>
          <w:sz w:val="20"/>
        </w:rPr>
        <w:t>5.1 The Sponsored Party shall grant the Sponsor the agreed sponsorship benefits, including but not limited to:</w:t>
      </w:r>
    </w:p>
    <w:p>
      <w:r>
        <w:rPr>
          <w:b w:val="0"/>
          <w:sz w:val="20"/>
        </w:rPr>
        <w:t xml:space="preserve">    a) Placement of Sponsor’s logo on Event materials;</w:t>
      </w:r>
    </w:p>
    <w:p>
      <w:r>
        <w:rPr>
          <w:b w:val="0"/>
          <w:sz w:val="20"/>
        </w:rPr>
        <w:t xml:space="preserve">    b) Recognition of Sponsor in Event announcements and publicity;</w:t>
      </w:r>
    </w:p>
    <w:p>
      <w:r>
        <w:rPr>
          <w:b w:val="0"/>
          <w:sz w:val="20"/>
        </w:rPr>
        <w:t xml:space="preserve">    c) Provision of exhibition space or other agreed promotional opportunities.</w:t>
      </w:r>
    </w:p>
    <w:p>
      <w:r>
        <w:rPr>
          <w:b w:val="0"/>
          <w:sz w:val="20"/>
        </w:rPr>
        <w:t>5.2 The Sponsored Party shall organise and conduct the Event in a professional manner.</w:t>
      </w:r>
    </w:p>
    <w:p>
      <w:r>
        <w:rPr>
          <w:b w:val="0"/>
          <w:sz w:val="20"/>
        </w:rPr>
        <w:t>5.3 The Sponsored Party shall ensure compliance with all applicable laws, regulations, and Event permits.</w:t>
      </w:r>
    </w:p>
    <w:p/>
    <w:p>
      <w:r>
        <w:rPr>
          <w:b/>
          <w:sz w:val="20"/>
        </w:rPr>
        <w:t>6. INTELLECTUAL PROPERTY</w:t>
      </w:r>
    </w:p>
    <w:p>
      <w:r>
        <w:rPr>
          <w:b w:val="0"/>
          <w:sz w:val="20"/>
        </w:rPr>
        <w:t>6.1 Each party retains all rights, title and interest in and to its respective trademarks, logos, and other intellectual property.</w:t>
      </w:r>
    </w:p>
    <w:p>
      <w:r>
        <w:rPr>
          <w:b w:val="0"/>
          <w:sz w:val="20"/>
        </w:rPr>
        <w:t>6.2 The Sponsor grants the Sponsored Party a limited, non-exclusive licence to use the Sponsor’s trademarks and logos solely for the purposes of promoting the Event and fulfilling this Agreement.</w:t>
      </w:r>
    </w:p>
    <w:p>
      <w:r>
        <w:rPr>
          <w:b w:val="0"/>
          <w:sz w:val="20"/>
        </w:rPr>
        <w:t>6.3 The Sponsored Party shall not alter or modify the Sponsor’s intellectual property without prior written consent.</w:t>
      </w:r>
    </w:p>
    <w:p/>
    <w:p>
      <w:r>
        <w:rPr>
          <w:b/>
          <w:sz w:val="20"/>
        </w:rPr>
        <w:t>7. CONFIDENTIALITY</w:t>
      </w:r>
    </w:p>
    <w:p>
      <w:r>
        <w:rPr>
          <w:b w:val="0"/>
          <w:sz w:val="20"/>
        </w:rPr>
        <w:t>7.1 Each party agrees to keep confidential all information designated as confidential or that should reasonably be understood as confidential, obtained in connection with this Agreement.</w:t>
      </w:r>
    </w:p>
    <w:p>
      <w:r>
        <w:rPr>
          <w:b w:val="0"/>
          <w:sz w:val="20"/>
        </w:rPr>
        <w:t>7.2 This clause shall survive termination or expiration of this Agreement for a period of five (5) years.</w:t>
      </w:r>
    </w:p>
    <w:p/>
    <w:p>
      <w:r>
        <w:rPr>
          <w:b/>
          <w:sz w:val="20"/>
        </w:rPr>
        <w:t>8. LIABILITY AND INDEMNITY</w:t>
      </w:r>
    </w:p>
    <w:p>
      <w:r>
        <w:rPr>
          <w:b w:val="0"/>
          <w:sz w:val="20"/>
        </w:rPr>
        <w:t>8.1 Neither party shall be liable for any indirect, incidental, consequential, or punitive damages arising out of or related to this Agreement.</w:t>
      </w:r>
    </w:p>
    <w:p>
      <w:r>
        <w:rPr>
          <w:b w:val="0"/>
          <w:sz w:val="20"/>
        </w:rPr>
        <w:t>8.2 Each party agrees to indemnify and hold harmless the other party from and against any claims, damages, liabilities, costs, or expenses arising from breach of this Agreement, negligence, or willful misconduct.</w:t>
      </w:r>
    </w:p>
    <w:p>
      <w:r>
        <w:rPr>
          <w:b w:val="0"/>
          <w:sz w:val="20"/>
        </w:rPr>
        <w:t>8.3 The Sponsor acknowledges and accepts that participation in the Event is at its own risk.</w:t>
      </w:r>
    </w:p>
    <w:p/>
    <w:p>
      <w:r>
        <w:rPr>
          <w:b/>
          <w:sz w:val="20"/>
        </w:rPr>
        <w:t>9. TERMINATION</w:t>
      </w:r>
    </w:p>
    <w:p>
      <w:r>
        <w:rPr>
          <w:b w:val="0"/>
          <w:sz w:val="20"/>
        </w:rPr>
        <w:t>9.1 Either party may terminate this Agreement by providing written notice to the other party if the other party commits a material breach and fails to remedy it within 30 days after receipt of written notice.</w:t>
      </w:r>
    </w:p>
    <w:p>
      <w:r>
        <w:rPr>
          <w:b w:val="0"/>
          <w:sz w:val="20"/>
        </w:rPr>
        <w:t>9.2 The Sponsor may terminate this Agreement by written notice at least 60 days prior to the Event, subject to payment of a cancellation fee of £_________________.</w:t>
      </w:r>
    </w:p>
    <w:p>
      <w:r>
        <w:rPr>
          <w:b w:val="0"/>
          <w:sz w:val="20"/>
        </w:rPr>
        <w:t>9.3 Termination shall not affect accrued rights or obligations of either party.</w:t>
      </w:r>
    </w:p>
    <w:p/>
    <w:p>
      <w:r>
        <w:rPr>
          <w:b/>
          <w:sz w:val="20"/>
        </w:rPr>
        <w:t>10. FORCE MAJEURE</w:t>
      </w:r>
    </w:p>
    <w:p>
      <w:r>
        <w:rPr>
          <w:b w:val="0"/>
          <w:sz w:val="20"/>
        </w:rPr>
        <w:t>Neither party shall be liable for delay or failure to perform its obligations where such delay or failure is caused by events beyond its reasonable control, including but not limited to acts of God, war, terrorism, governmental action, strikes, natural disasters, or pandemics.</w:t>
      </w:r>
    </w:p>
    <w:p>
      <w:r>
        <w:rPr>
          <w:b w:val="0"/>
          <w:sz w:val="20"/>
        </w:rPr>
        <w:t>The affected party shall notify the other party as soon as reasonably possible and use reasonable efforts to resume performance.</w:t>
      </w:r>
    </w:p>
    <w:p/>
    <w:p>
      <w:r>
        <w:rPr>
          <w:b/>
          <w:sz w:val="20"/>
        </w:rPr>
        <w:t>11. GOVERNING LAW AND JURISDICTION</w:t>
      </w:r>
    </w:p>
    <w:p>
      <w:r>
        <w:rPr>
          <w:b w:val="0"/>
          <w:sz w:val="20"/>
        </w:rPr>
        <w:t>This Agreement shall be governed by and construed in accordance with the laws of England and Wales.</w:t>
      </w:r>
    </w:p>
    <w:p>
      <w:r>
        <w:rPr>
          <w:b w:val="0"/>
          <w:sz w:val="20"/>
        </w:rPr>
        <w:t>The parties agree to submit to the exclusive jurisdiction of the courts of England and Wales for any dispute arising under or in connection with this Agreement.</w:t>
      </w:r>
    </w:p>
    <w:p/>
    <w:p>
      <w:r>
        <w:rPr>
          <w:b/>
          <w:sz w:val="20"/>
        </w:rPr>
        <w:t>12. ENTIRE AGREEMENT</w:t>
      </w:r>
    </w:p>
    <w:p>
      <w:r>
        <w:rPr>
          <w:b w:val="0"/>
          <w:sz w:val="20"/>
        </w:rPr>
        <w:t>This Agreement constitutes the entire agreement between the parties and supersedes all prior agreements, understandings, negotiations and discussions, whether oral or written.</w:t>
      </w:r>
    </w:p>
    <w:p>
      <w:r>
        <w:rPr>
          <w:b w:val="0"/>
          <w:sz w:val="20"/>
        </w:rPr>
        <w:t>Any amendments or modifications to this Agreement must be in writing and signed by both parties.</w:t>
      </w:r>
    </w:p>
    <w:p/>
    <w:p>
      <w:r>
        <w:rPr>
          <w:b/>
          <w:sz w:val="20"/>
        </w:rPr>
        <w:t>13. NOTICES</w:t>
      </w:r>
    </w:p>
    <w:p>
      <w:r>
        <w:rPr>
          <w:b w:val="0"/>
          <w:sz w:val="20"/>
        </w:rPr>
        <w:t>All notices relating to this Agreement shall be in writing and sent to the addresses stated above, either by hand, registered post, or email with confirmation of receipt.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https://legaltemplates-uk.com/sponsorship-agreement/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ponsorship-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